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</w:rPr>
      </w:pPr>
      <w:r>
        <w:rPr>
          <w:rStyle w:val="a3"/>
          <w:rFonts w:ascii="Assistant" w:hAnsi="Assistant"/>
          <w:color w:val="FF0000"/>
          <w:sz w:val="28"/>
          <w:szCs w:val="28"/>
          <w:u w:val="single"/>
          <w:bdr w:val="none" w:sz="0" w:space="0" w:color="auto" w:frame="1"/>
          <w:rtl/>
        </w:rPr>
        <w:t>נוהל הזמנת</w:t>
      </w:r>
      <w:r>
        <w:rPr>
          <w:rStyle w:val="a3"/>
          <w:rFonts w:ascii="Assistant" w:hAnsi="Assistant" w:hint="cs"/>
          <w:color w:val="FF0000"/>
          <w:sz w:val="28"/>
          <w:szCs w:val="28"/>
          <w:u w:val="single"/>
          <w:bdr w:val="none" w:sz="0" w:space="0" w:color="auto" w:frame="1"/>
          <w:rtl/>
        </w:rPr>
        <w:t xml:space="preserve"> מועדון גיל הזהב</w:t>
      </w:r>
      <w:r>
        <w:rPr>
          <w:rStyle w:val="a3"/>
          <w:rFonts w:ascii="Assistant" w:hAnsi="Assistant"/>
          <w:color w:val="FF0000"/>
          <w:sz w:val="28"/>
          <w:szCs w:val="28"/>
          <w:u w:val="single"/>
          <w:bdr w:val="none" w:sz="0" w:space="0" w:color="auto" w:frame="1"/>
          <w:rtl/>
        </w:rPr>
        <w:t xml:space="preserve"> 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bdr w:val="none" w:sz="0" w:space="0" w:color="auto" w:frame="1"/>
          <w:rtl/>
        </w:rPr>
      </w:pP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בדיקת זמינות האולם :</w:t>
      </w:r>
      <w:r>
        <w:rPr>
          <w:rFonts w:ascii="Assistant" w:hAnsi="Assistant"/>
          <w:color w:val="212529"/>
          <w:bdr w:val="none" w:sz="0" w:space="0" w:color="auto" w:frame="1"/>
          <w:rtl/>
        </w:rPr>
        <w:t xml:space="preserve"> יש לפנות </w:t>
      </w:r>
      <w:r>
        <w:rPr>
          <w:rFonts w:ascii="Assistant" w:hAnsi="Assistant" w:hint="cs"/>
          <w:color w:val="212529"/>
          <w:bdr w:val="none" w:sz="0" w:space="0" w:color="auto" w:frame="1"/>
          <w:rtl/>
        </w:rPr>
        <w:t xml:space="preserve">לאילה כהן 0523257798 בימים א' </w:t>
      </w:r>
      <w:r>
        <w:rPr>
          <w:rFonts w:ascii="Assistant" w:hAnsi="Assistant"/>
          <w:color w:val="212529"/>
          <w:bdr w:val="none" w:sz="0" w:space="0" w:color="auto" w:frame="1"/>
          <w:rtl/>
        </w:rPr>
        <w:t>–</w:t>
      </w:r>
      <w:r>
        <w:rPr>
          <w:rFonts w:ascii="Assistant" w:hAnsi="Assistant" w:hint="cs"/>
          <w:color w:val="212529"/>
          <w:bdr w:val="none" w:sz="0" w:space="0" w:color="auto" w:frame="1"/>
          <w:rtl/>
        </w:rPr>
        <w:t xml:space="preserve"> ה' בשעות 8:00- 14:00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bdr w:val="none" w:sz="0" w:space="0" w:color="auto" w:frame="1"/>
          <w:rtl/>
        </w:rPr>
      </w:pP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חתימת חוזה ו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 xml:space="preserve">ביטולו </w:t>
      </w: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באתר המ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>ועצה</w:t>
      </w:r>
      <w:r>
        <w:rPr>
          <w:rFonts w:ascii="Assistant" w:hAnsi="Assistant"/>
          <w:color w:val="212529"/>
          <w:bdr w:val="none" w:sz="0" w:space="0" w:color="auto" w:frame="1"/>
          <w:rtl/>
        </w:rPr>
        <w:t xml:space="preserve">- 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Fonts w:ascii="Assistant" w:hAnsi="Assistant" w:hint="cs"/>
          <w:color w:val="212529"/>
          <w:bdr w:val="none" w:sz="0" w:space="0" w:color="auto" w:frame="1"/>
          <w:rtl/>
        </w:rPr>
        <w:t>תשלום עבור ההשכרה- דרך אתר מחלקת גבייה במועצה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Fonts w:ascii="Assistant" w:hAnsi="Assistant"/>
          <w:color w:val="212529"/>
          <w:bdr w:val="none" w:sz="0" w:space="0" w:color="auto" w:frame="1"/>
          <w:rtl/>
        </w:rPr>
        <w:t>יש למלא את  חוזה - תשלום מאובטח באשראי* –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Fonts w:ascii="Assistant" w:hAnsi="Assistant"/>
          <w:color w:val="212529"/>
          <w:bdr w:val="none" w:sz="0" w:space="0" w:color="auto" w:frame="1"/>
          <w:rtl/>
        </w:rPr>
        <w:t xml:space="preserve">חשוב לבדוק מול </w:t>
      </w:r>
      <w:r>
        <w:rPr>
          <w:rFonts w:ascii="Assistant" w:hAnsi="Assistant" w:hint="cs"/>
          <w:color w:val="212529"/>
          <w:bdr w:val="none" w:sz="0" w:space="0" w:color="auto" w:frame="1"/>
          <w:rtl/>
        </w:rPr>
        <w:t>מחלקת גבייה</w:t>
      </w:r>
      <w:r>
        <w:rPr>
          <w:rFonts w:ascii="Assistant" w:hAnsi="Assistant"/>
          <w:color w:val="212529"/>
          <w:bdr w:val="none" w:sz="0" w:space="0" w:color="auto" w:frame="1"/>
          <w:rtl/>
        </w:rPr>
        <w:t xml:space="preserve"> שהתשלום התקבל!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שימו לב : מקדמה</w:t>
      </w:r>
      <w:r>
        <w:rPr>
          <w:rFonts w:ascii="Assistant" w:hAnsi="Assistant"/>
          <w:color w:val="212529"/>
          <w:bdr w:val="none" w:sz="0" w:space="0" w:color="auto" w:frame="1"/>
          <w:rtl/>
        </w:rPr>
        <w:t xml:space="preserve"> על סך 300 ₪ תגבה בעת חתימת החוזה. יתר התשלום יגבה  בחודש בו מתקיים האירוע! למבקשים לשלם בצ'ק או </w:t>
      </w:r>
      <w:r>
        <w:rPr>
          <w:rFonts w:ascii="Assistant" w:hAnsi="Assistant"/>
          <w:color w:val="212529"/>
          <w:bdr w:val="none" w:sz="0" w:space="0" w:color="auto" w:frame="1"/>
          <w:rtl/>
        </w:rPr>
        <w:t>במזומן – יש לגשת למ</w:t>
      </w:r>
      <w:r>
        <w:rPr>
          <w:rFonts w:ascii="Assistant" w:hAnsi="Assistant" w:hint="cs"/>
          <w:color w:val="212529"/>
          <w:bdr w:val="none" w:sz="0" w:space="0" w:color="auto" w:frame="1"/>
          <w:rtl/>
        </w:rPr>
        <w:t>חלקת גבייה</w:t>
      </w:r>
      <w:r>
        <w:rPr>
          <w:rFonts w:ascii="Assistant" w:hAnsi="Assistant" w:hint="cs"/>
          <w:color w:val="212529"/>
          <w:sz w:val="30"/>
          <w:szCs w:val="30"/>
          <w:rtl/>
        </w:rPr>
        <w:t xml:space="preserve"> במועצה</w:t>
      </w:r>
      <w:bookmarkStart w:id="0" w:name="_GoBack"/>
    </w:p>
    <w:bookmarkEnd w:id="0"/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לתאום קבלת מפתח ל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>מועדון גיל הזהב</w:t>
      </w: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 xml:space="preserve"> יש ליצור קשר עם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 xml:space="preserve"> אילה כהן 0523257798</w:t>
      </w:r>
      <w:r>
        <w:rPr>
          <w:rFonts w:ascii="Assistant" w:hAnsi="Assistant"/>
          <w:color w:val="212529"/>
          <w:sz w:val="30"/>
          <w:szCs w:val="30"/>
          <w:rtl/>
        </w:rPr>
        <w:t> 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Style w:val="a3"/>
          <w:rFonts w:ascii="Assistant" w:hAnsi="Assistant"/>
          <w:color w:val="212529"/>
          <w:sz w:val="36"/>
          <w:szCs w:val="36"/>
          <w:bdr w:val="none" w:sz="0" w:space="0" w:color="auto" w:frame="1"/>
          <w:rtl/>
        </w:rPr>
        <w:t xml:space="preserve">קבלת </w:t>
      </w:r>
      <w:r>
        <w:rPr>
          <w:rStyle w:val="a3"/>
          <w:rFonts w:ascii="Assistant" w:hAnsi="Assistant" w:hint="cs"/>
          <w:color w:val="212529"/>
          <w:sz w:val="36"/>
          <w:szCs w:val="36"/>
          <w:bdr w:val="none" w:sz="0" w:space="0" w:color="auto" w:frame="1"/>
          <w:rtl/>
        </w:rPr>
        <w:t>המועדון</w:t>
      </w:r>
      <w:r>
        <w:rPr>
          <w:rStyle w:val="a3"/>
          <w:rFonts w:ascii="Assistant" w:hAnsi="Assistant"/>
          <w:color w:val="212529"/>
          <w:sz w:val="36"/>
          <w:szCs w:val="36"/>
          <w:bdr w:val="none" w:sz="0" w:space="0" w:color="auto" w:frame="1"/>
          <w:rtl/>
        </w:rPr>
        <w:t xml:space="preserve"> ביום </w:t>
      </w:r>
      <w:proofErr w:type="spellStart"/>
      <w:r>
        <w:rPr>
          <w:rStyle w:val="a3"/>
          <w:rFonts w:ascii="Assistant" w:hAnsi="Assistant"/>
          <w:color w:val="212529"/>
          <w:sz w:val="36"/>
          <w:szCs w:val="36"/>
          <w:bdr w:val="none" w:sz="0" w:space="0" w:color="auto" w:frame="1"/>
          <w:rtl/>
        </w:rPr>
        <w:t>הארוע</w:t>
      </w:r>
      <w:proofErr w:type="spellEnd"/>
      <w:r>
        <w:rPr>
          <w:rStyle w:val="a3"/>
          <w:rFonts w:ascii="Assistant" w:hAnsi="Assistant"/>
          <w:color w:val="212529"/>
          <w:sz w:val="36"/>
          <w:szCs w:val="36"/>
          <w:bdr w:val="none" w:sz="0" w:space="0" w:color="auto" w:frame="1"/>
          <w:rtl/>
        </w:rPr>
        <w:t>: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Fonts w:ascii="Assistant" w:hAnsi="Assistant"/>
          <w:color w:val="212529"/>
          <w:bdr w:val="none" w:sz="0" w:space="0" w:color="auto" w:frame="1"/>
          <w:rtl/>
        </w:rPr>
        <w:t> </w:t>
      </w: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בימי שישי –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 xml:space="preserve"> בשעה 8:00 בבוקר</w:t>
      </w:r>
    </w:p>
    <w:p w:rsidR="00396BF7" w:rsidRDefault="00396BF7" w:rsidP="00396BF7">
      <w:pPr>
        <w:pStyle w:val="NormalWeb"/>
        <w:shd w:val="clear" w:color="auto" w:fill="FFFFFF"/>
        <w:bidi/>
        <w:spacing w:before="0" w:beforeAutospacing="0" w:after="0" w:afterAutospacing="0" w:line="300" w:lineRule="atLeast"/>
        <w:textAlignment w:val="baseline"/>
        <w:rPr>
          <w:rFonts w:ascii="Assistant" w:hAnsi="Assistant"/>
          <w:color w:val="212529"/>
          <w:sz w:val="30"/>
          <w:szCs w:val="30"/>
          <w:rtl/>
        </w:rPr>
      </w:pPr>
      <w:r>
        <w:rPr>
          <w:rFonts w:ascii="Assistant" w:hAnsi="Assistant"/>
          <w:color w:val="212529"/>
          <w:bdr w:val="none" w:sz="0" w:space="0" w:color="auto" w:frame="1"/>
          <w:rtl/>
        </w:rPr>
        <w:t> </w:t>
      </w: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א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>י</w:t>
      </w: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רועים ב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 xml:space="preserve">ימי חמישי </w:t>
      </w:r>
      <w:r>
        <w:rPr>
          <w:rStyle w:val="a3"/>
          <w:rFonts w:ascii="Assistant" w:hAnsi="Assistant"/>
          <w:color w:val="212529"/>
          <w:bdr w:val="none" w:sz="0" w:space="0" w:color="auto" w:frame="1"/>
          <w:rtl/>
        </w:rPr>
        <w:t>–</w:t>
      </w:r>
      <w:r>
        <w:rPr>
          <w:rStyle w:val="a3"/>
          <w:rFonts w:ascii="Assistant" w:hAnsi="Assistant" w:hint="cs"/>
          <w:color w:val="212529"/>
          <w:bdr w:val="none" w:sz="0" w:space="0" w:color="auto" w:frame="1"/>
          <w:rtl/>
        </w:rPr>
        <w:t xml:space="preserve"> בשעה 15:30</w:t>
      </w:r>
    </w:p>
    <w:p w:rsidR="00396BF7" w:rsidRDefault="00396BF7"/>
    <w:sectPr w:rsidR="00396BF7" w:rsidSect="009F08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F7"/>
    <w:rsid w:val="00396BF7"/>
    <w:rsid w:val="009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B6C61-E24E-4D4B-800D-058A5A53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96B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96BF7"/>
    <w:rPr>
      <w:b/>
      <w:bCs/>
    </w:rPr>
  </w:style>
  <w:style w:type="character" w:styleId="Hyperlink">
    <w:name w:val="Hyperlink"/>
    <w:basedOn w:val="a0"/>
    <w:uiPriority w:val="99"/>
    <w:semiHidden/>
    <w:unhideWhenUsed/>
    <w:rsid w:val="00396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2023-12-18T10:51:00Z</dcterms:created>
  <dcterms:modified xsi:type="dcterms:W3CDTF">2023-12-18T11:03:00Z</dcterms:modified>
</cp:coreProperties>
</file>